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840 от 30 декабря 2019 г.</w:t>
      </w:r>
    </w:p>
    <w:p>
      <w:pPr>
        <w:pStyle w:val="Heading2"/>
        <w:rPr/>
      </w:pPr>
      <w:r>
        <w:rPr/>
        <w:t>«Об утверждении рекомендаций по формированию региональных планов и управленческих механизмов, направленных на улучшение положения женщин»</w:t>
      </w:r>
    </w:p>
    <w:p>
      <w:pPr>
        <w:pStyle w:val="TextBody"/>
        <w:rPr/>
      </w:pPr>
      <w:r>
        <w:rPr/>
        <w:t>В соответствии с пунктом 25 плана мероприятий  по реализации в 2018 году I этапа Национальной стратегии действий в интересах женщин на 2017-2022 годы, утвержденного распоряжением Правительства Российской Федерации от 14 марта 2018 г. № 420-р (Собрание законодательства Российской Федерации, 2018, № 12, ст. 1735), п р и к а з ы в а ю:</w:t>
      </w:r>
    </w:p>
    <w:p>
      <w:pPr>
        <w:pStyle w:val="TextBody"/>
        <w:rPr/>
      </w:pPr>
      <w:r>
        <w:rPr/>
        <w:t>1. Утвердить прилагаемые рекомендации по формированию региональных планов и управленческих механизмов, направленных на улучшение положения женщин.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 разработать и утвердить региональные планы мероприятий на 2019-2022 годы, направленные на улучшение положения женщин, с учетом рекомендаций, утвержденных настоящим приказом.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